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61B8" w14:textId="2D697ED1" w:rsidR="00C66165" w:rsidRDefault="00C66165" w:rsidP="00F211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07FCA58" w14:textId="77777777" w:rsidR="006C13CB" w:rsidRDefault="006C2D08" w:rsidP="00034E51">
      <w:pPr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>
        <w:br/>
      </w:r>
    </w:p>
    <w:p w14:paraId="236BD601" w14:textId="77777777" w:rsidR="006C13CB" w:rsidRDefault="006C13CB" w:rsidP="006C2D08">
      <w:pPr>
        <w:spacing w:after="0" w:line="240" w:lineRule="auto"/>
        <w:ind w:left="5664"/>
        <w:rPr>
          <w:rStyle w:val="markedcontent"/>
          <w:rFonts w:ascii="Arial" w:hAnsi="Arial" w:cs="Arial"/>
          <w:sz w:val="20"/>
          <w:szCs w:val="20"/>
        </w:rPr>
      </w:pPr>
    </w:p>
    <w:p w14:paraId="4332E4A7" w14:textId="21826BBC" w:rsidR="00C66165" w:rsidRDefault="006C2D08" w:rsidP="006C2D08">
      <w:pPr>
        <w:spacing w:after="0" w:line="240" w:lineRule="auto"/>
        <w:ind w:left="5664"/>
        <w:rPr>
          <w:rStyle w:val="markedcontent"/>
          <w:rFonts w:ascii="Arial" w:hAnsi="Arial" w:cs="Arial"/>
          <w:sz w:val="20"/>
          <w:szCs w:val="20"/>
        </w:rPr>
      </w:pPr>
      <w:r w:rsidRPr="006C2D08">
        <w:rPr>
          <w:rStyle w:val="markedcontent"/>
          <w:rFonts w:ascii="Arial" w:hAnsi="Arial" w:cs="Arial"/>
          <w:sz w:val="20"/>
          <w:szCs w:val="20"/>
        </w:rPr>
        <w:t xml:space="preserve">Załącznik Nr 1 do zarządzenia Nr </w:t>
      </w:r>
      <w:r w:rsidR="00455699">
        <w:rPr>
          <w:rStyle w:val="markedcontent"/>
          <w:rFonts w:ascii="Arial" w:hAnsi="Arial" w:cs="Arial"/>
          <w:sz w:val="20"/>
          <w:szCs w:val="20"/>
        </w:rPr>
        <w:t>134</w:t>
      </w:r>
      <w:r w:rsidRPr="006C2D08">
        <w:rPr>
          <w:rStyle w:val="markedcontent"/>
          <w:rFonts w:ascii="Arial" w:hAnsi="Arial" w:cs="Arial"/>
          <w:sz w:val="20"/>
          <w:szCs w:val="20"/>
        </w:rPr>
        <w:t>/2022</w:t>
      </w:r>
      <w:r w:rsidRPr="006C2D08">
        <w:rPr>
          <w:sz w:val="20"/>
          <w:szCs w:val="20"/>
        </w:rPr>
        <w:br/>
      </w:r>
      <w:r w:rsidRPr="006C2D08">
        <w:rPr>
          <w:rStyle w:val="markedcontent"/>
          <w:rFonts w:ascii="Arial" w:hAnsi="Arial" w:cs="Arial"/>
          <w:sz w:val="20"/>
          <w:szCs w:val="20"/>
        </w:rPr>
        <w:t>Wójta Gminy Lelów</w:t>
      </w:r>
      <w:r w:rsidRPr="006C2D08">
        <w:rPr>
          <w:sz w:val="20"/>
          <w:szCs w:val="20"/>
        </w:rPr>
        <w:t xml:space="preserve"> </w:t>
      </w:r>
      <w:r w:rsidRPr="006C2D08">
        <w:rPr>
          <w:rStyle w:val="markedcontent"/>
          <w:rFonts w:ascii="Arial" w:hAnsi="Arial" w:cs="Arial"/>
          <w:sz w:val="20"/>
          <w:szCs w:val="20"/>
        </w:rPr>
        <w:t xml:space="preserve">z dnia </w:t>
      </w:r>
      <w:r w:rsidR="00455699">
        <w:rPr>
          <w:rStyle w:val="markedcontent"/>
          <w:rFonts w:ascii="Arial" w:hAnsi="Arial" w:cs="Arial"/>
          <w:sz w:val="20"/>
          <w:szCs w:val="20"/>
        </w:rPr>
        <w:t>12.09.</w:t>
      </w:r>
      <w:r w:rsidRPr="006C2D08">
        <w:rPr>
          <w:rStyle w:val="markedcontent"/>
          <w:rFonts w:ascii="Arial" w:hAnsi="Arial" w:cs="Arial"/>
          <w:sz w:val="20"/>
          <w:szCs w:val="20"/>
        </w:rPr>
        <w:t>2022 r.</w:t>
      </w:r>
    </w:p>
    <w:p w14:paraId="1643778F" w14:textId="77777777" w:rsidR="0075083E" w:rsidRDefault="0075083E" w:rsidP="006C2D08">
      <w:pPr>
        <w:spacing w:after="0" w:line="240" w:lineRule="auto"/>
        <w:ind w:left="5664"/>
        <w:rPr>
          <w:rStyle w:val="markedcontent"/>
          <w:rFonts w:ascii="Arial" w:hAnsi="Arial" w:cs="Arial"/>
          <w:sz w:val="20"/>
          <w:szCs w:val="20"/>
        </w:rPr>
      </w:pPr>
    </w:p>
    <w:p w14:paraId="5C5ED7C9" w14:textId="12E1D5EC" w:rsidR="0075083E" w:rsidRPr="006C2D08" w:rsidRDefault="0075083E" w:rsidP="007508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</w:rPr>
        <w:t>PROJEKT</w:t>
      </w:r>
    </w:p>
    <w:p w14:paraId="1EC1CDEE" w14:textId="77777777" w:rsidR="006C2D08" w:rsidRDefault="006C2D08" w:rsidP="00F211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661FAD5" w14:textId="77777777" w:rsidR="00C66165" w:rsidRPr="00DE2E68" w:rsidRDefault="00C66165" w:rsidP="00C661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45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 w:rsidRPr="00DE2E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…..</w:t>
      </w:r>
      <w:r w:rsidRPr="00D545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/2022</w:t>
      </w:r>
      <w:r w:rsidRPr="00D54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RADY </w:t>
      </w:r>
      <w:r w:rsidRPr="00DE2E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GMINY LELÓW</w:t>
      </w:r>
      <w:r w:rsidRPr="00D54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Pr="00521DC8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D54556"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  <w:r w:rsidRPr="00D545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opłat za korzystanie z wychowania przedszkolnego w placówkach prowadzonych</w:t>
      </w:r>
      <w:r w:rsidRPr="00DE2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</w:t>
      </w:r>
      <w:r w:rsidRPr="00DE2E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Gminę Lelów</w:t>
      </w:r>
    </w:p>
    <w:p w14:paraId="5622F18C" w14:textId="77777777" w:rsidR="0075083E" w:rsidRDefault="00C66165" w:rsidP="0075083E">
      <w:pPr>
        <w:pStyle w:val="Nagwek1"/>
        <w:spacing w:before="0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545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      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podstawie art. 18 ustawy z dnia 8 marca 1990 r. o samorządzie gminnym (Dz. U. </w:t>
      </w:r>
      <w:r w:rsidR="0021691B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2022 r. poz. 559</w:t>
      </w:r>
      <w:r w:rsidRPr="00DE2E6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</w:t>
      </w:r>
      <w:proofErr w:type="spellStart"/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późn</w:t>
      </w:r>
      <w:proofErr w:type="spellEnd"/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 zm.), art. 52 ust. 1 pkt 1 ustawy z dnia 27 października 2017 r. </w:t>
      </w:r>
      <w:r w:rsidR="0021691B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o</w:t>
      </w:r>
      <w:r w:rsidR="0021691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finansowaniu zadań oświatowych</w:t>
      </w:r>
      <w:r w:rsidRPr="00DE2E6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(</w:t>
      </w:r>
      <w:proofErr w:type="spellStart"/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t.j</w:t>
      </w:r>
      <w:proofErr w:type="spellEnd"/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 Dz. U. z 2021 r. poz. 1930 z </w:t>
      </w:r>
      <w:proofErr w:type="spellStart"/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późn</w:t>
      </w:r>
      <w:proofErr w:type="spellEnd"/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 zm.), </w:t>
      </w:r>
      <w:r w:rsidR="0075083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 przeprowadzeniu konsultacji społecznych, zgodnie z uchwałą</w:t>
      </w:r>
      <w:r w:rsidRPr="00DE2E68">
        <w:rPr>
          <w:rStyle w:val="markedcontent"/>
          <w:rFonts w:ascii="Arial" w:hAnsi="Arial" w:cs="Arial"/>
          <w:color w:val="auto"/>
          <w:sz w:val="24"/>
          <w:szCs w:val="24"/>
        </w:rPr>
        <w:t xml:space="preserve"> nr XIII/121/2015 Rady Gminy Lelów z dnia</w:t>
      </w:r>
      <w:r w:rsidRPr="00DE2E68">
        <w:rPr>
          <w:rFonts w:ascii="Arial" w:hAnsi="Arial" w:cs="Arial"/>
          <w:color w:val="auto"/>
          <w:sz w:val="24"/>
          <w:szCs w:val="24"/>
        </w:rPr>
        <w:t xml:space="preserve"> </w:t>
      </w:r>
      <w:r w:rsidRPr="00DE2E68">
        <w:rPr>
          <w:rStyle w:val="markedcontent"/>
          <w:rFonts w:ascii="Arial" w:hAnsi="Arial" w:cs="Arial"/>
          <w:color w:val="auto"/>
          <w:sz w:val="24"/>
          <w:szCs w:val="24"/>
        </w:rPr>
        <w:t>30 października 2015 r. w sprawie zasad i trybu przeprowadzania konsultacji społecznych z mieszkańcami</w:t>
      </w:r>
      <w:r w:rsidRPr="00DE2E68">
        <w:rPr>
          <w:rFonts w:ascii="Arial" w:hAnsi="Arial" w:cs="Arial"/>
          <w:color w:val="auto"/>
          <w:sz w:val="24"/>
          <w:szCs w:val="24"/>
        </w:rPr>
        <w:t xml:space="preserve"> </w:t>
      </w:r>
      <w:r w:rsidRPr="00DE2E68">
        <w:rPr>
          <w:rStyle w:val="markedcontent"/>
          <w:rFonts w:ascii="Arial" w:hAnsi="Arial" w:cs="Arial"/>
          <w:color w:val="auto"/>
          <w:sz w:val="24"/>
          <w:szCs w:val="24"/>
        </w:rPr>
        <w:t>gminy Lelów</w:t>
      </w:r>
      <w:r w:rsidRPr="00DE2E6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(Dz. U. Woj. Śl.</w:t>
      </w:r>
      <w:r w:rsidRPr="001C3FD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 </w:t>
      </w:r>
      <w:r w:rsidRPr="001C3FD0">
        <w:rPr>
          <w:rFonts w:ascii="Arial" w:eastAsia="Times New Roman" w:hAnsi="Arial" w:cs="Arial"/>
          <w:color w:val="auto"/>
          <w:kern w:val="36"/>
          <w:sz w:val="24"/>
          <w:szCs w:val="24"/>
          <w:lang w:eastAsia="pl-PL"/>
        </w:rPr>
        <w:t xml:space="preserve">2015 r. poz. 5705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)</w:t>
      </w:r>
      <w:r w:rsidR="0021691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Rada </w:t>
      </w:r>
      <w:r w:rsidRPr="001C3FD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Gminy Lelów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uchwala, co następuje:</w:t>
      </w:r>
    </w:p>
    <w:p w14:paraId="0C0528D1" w14:textId="7A8EDF8C" w:rsidR="00C66165" w:rsidRPr="0075083E" w:rsidRDefault="00C66165" w:rsidP="0075083E">
      <w:pPr>
        <w:pStyle w:val="Nagwek1"/>
        <w:spacing w:before="0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545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§ 1. Usługi świadczone przez przedszkola, dla których organem prowadzącym jest </w:t>
      </w:r>
      <w:r w:rsidRPr="00E3407D">
        <w:rPr>
          <w:rFonts w:ascii="Arial" w:eastAsia="Times New Roman" w:hAnsi="Arial" w:cs="Arial"/>
          <w:color w:val="auto"/>
          <w:sz w:val="24"/>
          <w:szCs w:val="24"/>
          <w:lang w:eastAsia="pl-PL"/>
        </w:rPr>
        <w:t>Gmina Lelów</w:t>
      </w:r>
      <w:r w:rsidRPr="00E3407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zakresie nauczania, wychowania i opieki są realizowane bezpłatnie w wymiarze </w:t>
      </w:r>
      <w:r w:rsidRPr="00E3407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5 godzin dziennie.</w:t>
      </w:r>
    </w:p>
    <w:p w14:paraId="0D826557" w14:textId="77777777" w:rsidR="002861B9" w:rsidRDefault="002861B9" w:rsidP="002861B9">
      <w:pPr>
        <w:pStyle w:val="Nagwek1"/>
        <w:spacing w:before="0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472DA75" w14:textId="0F10AB25" w:rsidR="002861B9" w:rsidRDefault="00C66165" w:rsidP="002861B9">
      <w:pPr>
        <w:pStyle w:val="Nagwek1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2. 1. Usługi świadczone przez przedszkola w zakresie nauczania,</w:t>
      </w:r>
      <w:r w:rsidRPr="00E3407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wychowania i opieki </w:t>
      </w:r>
      <w:r w:rsidRPr="00E3407D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wymiarze</w:t>
      </w:r>
      <w:r w:rsidRPr="00E3407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przekraczającym 5 godzin dziennie są odpłatne.</w:t>
      </w:r>
    </w:p>
    <w:p w14:paraId="18024A63" w14:textId="45B8FA9B" w:rsidR="00C66165" w:rsidRDefault="00C66165" w:rsidP="002861B9">
      <w:pPr>
        <w:pStyle w:val="Nagwek1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2. Ustala się opłatę za jedną godzinę usługi, o której mowa w ust. 1 dla dzieci objętych wychowaniem</w:t>
      </w:r>
      <w:r w:rsidRPr="00E3407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przedszkolnym do końca roku szkolnego w roku kalendarzowym, w którym kończą 6 lat, w wysokości 1,14 zł</w:t>
      </w:r>
      <w:r w:rsidRPr="00E3407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 każdą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rozpoczętą godzinę faktycznego pobytu dziecka </w:t>
      </w:r>
      <w:r w:rsidR="0021691B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przedszkolu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14:paraId="2AEC7F86" w14:textId="77777777" w:rsidR="00C66165" w:rsidRDefault="00C66165" w:rsidP="00C66165">
      <w:pPr>
        <w:pStyle w:val="Nagwek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§ 3. Wykonanie uchwały powierza się </w:t>
      </w:r>
      <w:r w:rsidRPr="00E3407D">
        <w:rPr>
          <w:rFonts w:ascii="Arial" w:eastAsia="Times New Roman" w:hAnsi="Arial" w:cs="Arial"/>
          <w:color w:val="auto"/>
          <w:sz w:val="24"/>
          <w:szCs w:val="24"/>
          <w:lang w:eastAsia="pl-PL"/>
        </w:rPr>
        <w:t>Wójtowi Gminy Lelów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14:paraId="4DE4FD10" w14:textId="5E76653D" w:rsidR="00C66165" w:rsidRPr="00E3407D" w:rsidRDefault="00C66165" w:rsidP="00C66165">
      <w:pPr>
        <w:pStyle w:val="Nagwek1"/>
        <w:jc w:val="both"/>
        <w:rPr>
          <w:rFonts w:ascii="Arial" w:hAnsi="Arial" w:cs="Arial"/>
          <w:color w:val="auto"/>
          <w:sz w:val="24"/>
          <w:szCs w:val="24"/>
        </w:rPr>
      </w:pP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4. Traci moc</w:t>
      </w:r>
      <w:r w:rsidR="002861B9">
        <w:rPr>
          <w:rFonts w:ascii="Arial" w:eastAsia="Times New Roman" w:hAnsi="Arial" w:cs="Arial"/>
          <w:color w:val="auto"/>
          <w:sz w:val="24"/>
          <w:szCs w:val="24"/>
          <w:lang w:eastAsia="pl-PL"/>
        </w:rPr>
        <w:t>:</w:t>
      </w:r>
      <w:r w:rsidRPr="00D5455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3407D">
        <w:rPr>
          <w:rFonts w:ascii="Arial" w:hAnsi="Arial" w:cs="Arial"/>
          <w:color w:val="auto"/>
          <w:sz w:val="24"/>
          <w:szCs w:val="24"/>
        </w:rPr>
        <w:t>uchwała Nr XLI/349/2018</w:t>
      </w:r>
      <w:r w:rsidRPr="00E3407D">
        <w:rPr>
          <w:color w:val="auto"/>
          <w:sz w:val="24"/>
          <w:szCs w:val="24"/>
        </w:rPr>
        <w:t xml:space="preserve"> </w:t>
      </w:r>
      <w:r w:rsidRPr="00E3407D">
        <w:rPr>
          <w:rFonts w:ascii="Arial" w:hAnsi="Arial" w:cs="Arial"/>
          <w:color w:val="auto"/>
          <w:sz w:val="24"/>
          <w:szCs w:val="24"/>
        </w:rPr>
        <w:t>Rady Gminy Lelów</w:t>
      </w:r>
      <w:r w:rsidRPr="00E3407D">
        <w:rPr>
          <w:color w:val="auto"/>
          <w:sz w:val="24"/>
          <w:szCs w:val="24"/>
        </w:rPr>
        <w:t xml:space="preserve"> </w:t>
      </w:r>
      <w:r w:rsidRPr="00E3407D">
        <w:rPr>
          <w:rFonts w:ascii="Arial" w:hAnsi="Arial" w:cs="Arial"/>
          <w:color w:val="auto"/>
          <w:sz w:val="24"/>
          <w:szCs w:val="24"/>
        </w:rPr>
        <w:t>z dnia 27 lutego 2018 r.</w:t>
      </w:r>
      <w:r w:rsidRPr="00E3407D">
        <w:rPr>
          <w:color w:val="auto"/>
          <w:sz w:val="24"/>
          <w:szCs w:val="24"/>
        </w:rPr>
        <w:t xml:space="preserve"> </w:t>
      </w:r>
      <w:r w:rsidRPr="00E3407D">
        <w:rPr>
          <w:color w:val="auto"/>
          <w:sz w:val="24"/>
          <w:szCs w:val="24"/>
        </w:rPr>
        <w:br/>
      </w:r>
      <w:r w:rsidRPr="00E3407D">
        <w:rPr>
          <w:rFonts w:ascii="Arial" w:hAnsi="Arial" w:cs="Arial"/>
          <w:color w:val="auto"/>
          <w:sz w:val="24"/>
          <w:szCs w:val="24"/>
        </w:rPr>
        <w:t>w sprawie opłat za korzystanie z wychowania przedszkolnego w publicznym przedszkolu, którego</w:t>
      </w:r>
      <w:r w:rsidRPr="00E3407D">
        <w:rPr>
          <w:color w:val="auto"/>
          <w:sz w:val="24"/>
          <w:szCs w:val="24"/>
        </w:rPr>
        <w:t xml:space="preserve"> </w:t>
      </w:r>
      <w:r w:rsidRPr="00E3407D">
        <w:rPr>
          <w:rFonts w:ascii="Arial" w:hAnsi="Arial" w:cs="Arial"/>
          <w:color w:val="auto"/>
          <w:sz w:val="24"/>
          <w:szCs w:val="24"/>
        </w:rPr>
        <w:t>organem prowadzącym jest Gmina Lelów ( Dz. Urz. z 2018 r. poz. 1447).</w:t>
      </w:r>
    </w:p>
    <w:p w14:paraId="64CD304B" w14:textId="77777777" w:rsidR="00C66165" w:rsidRPr="00E3407D" w:rsidRDefault="00C66165" w:rsidP="00C66165">
      <w:pPr>
        <w:pStyle w:val="Nagwek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E3407D">
        <w:rPr>
          <w:rStyle w:val="markedcontent"/>
          <w:rFonts w:ascii="Arial" w:hAnsi="Arial" w:cs="Arial"/>
          <w:color w:val="auto"/>
          <w:sz w:val="24"/>
          <w:szCs w:val="24"/>
        </w:rPr>
        <w:t>§ 5. Uchwała wchodzi w życie po upływie 14 dni od dnia ogłoszenia w Dzienniku Urzędowym</w:t>
      </w:r>
      <w:r w:rsidRPr="00E3407D">
        <w:rPr>
          <w:color w:val="auto"/>
          <w:sz w:val="24"/>
          <w:szCs w:val="24"/>
        </w:rPr>
        <w:t xml:space="preserve"> </w:t>
      </w:r>
      <w:r w:rsidRPr="00E3407D">
        <w:rPr>
          <w:rStyle w:val="markedcontent"/>
          <w:rFonts w:ascii="Arial" w:hAnsi="Arial" w:cs="Arial"/>
          <w:color w:val="auto"/>
          <w:sz w:val="24"/>
          <w:szCs w:val="24"/>
        </w:rPr>
        <w:t>Województwa Śląskiego</w:t>
      </w:r>
      <w:r>
        <w:rPr>
          <w:color w:val="auto"/>
          <w:sz w:val="24"/>
          <w:szCs w:val="24"/>
        </w:rPr>
        <w:t>.</w:t>
      </w:r>
    </w:p>
    <w:p w14:paraId="2EC29326" w14:textId="5E042F11" w:rsidR="00C66165" w:rsidRDefault="00C66165" w:rsidP="00C66165">
      <w:pPr>
        <w:spacing w:after="0" w:line="240" w:lineRule="auto"/>
        <w:jc w:val="both"/>
        <w:rPr>
          <w:sz w:val="24"/>
          <w:szCs w:val="24"/>
        </w:rPr>
      </w:pPr>
    </w:p>
    <w:p w14:paraId="618E896C" w14:textId="343AE3CE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52421B12" w14:textId="4D155515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466DF4C6" w14:textId="03542A39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4EE47B76" w14:textId="2E6144E6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649CECAA" w14:textId="7330300A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1AAFDA42" w14:textId="6754DBBC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p w14:paraId="3D7E9942" w14:textId="3CCA4A46" w:rsidR="006C2D08" w:rsidRDefault="006C2D08" w:rsidP="00C66165">
      <w:pPr>
        <w:spacing w:after="0" w:line="240" w:lineRule="auto"/>
        <w:jc w:val="both"/>
        <w:rPr>
          <w:sz w:val="24"/>
          <w:szCs w:val="24"/>
        </w:rPr>
      </w:pPr>
    </w:p>
    <w:sectPr w:rsidR="006C2D08" w:rsidSect="006C13CB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29"/>
    <w:rsid w:val="00034E51"/>
    <w:rsid w:val="001A18ED"/>
    <w:rsid w:val="00211EFF"/>
    <w:rsid w:val="0021691B"/>
    <w:rsid w:val="002861B9"/>
    <w:rsid w:val="00455699"/>
    <w:rsid w:val="004F4BBD"/>
    <w:rsid w:val="00627BFA"/>
    <w:rsid w:val="00651281"/>
    <w:rsid w:val="006C13CB"/>
    <w:rsid w:val="006C2D08"/>
    <w:rsid w:val="0075083E"/>
    <w:rsid w:val="007815A0"/>
    <w:rsid w:val="00832F7E"/>
    <w:rsid w:val="0084655F"/>
    <w:rsid w:val="0086572B"/>
    <w:rsid w:val="00882BBD"/>
    <w:rsid w:val="0099436D"/>
    <w:rsid w:val="00BD586C"/>
    <w:rsid w:val="00C14829"/>
    <w:rsid w:val="00C370B2"/>
    <w:rsid w:val="00C66165"/>
    <w:rsid w:val="00D8588E"/>
    <w:rsid w:val="00E60DEA"/>
    <w:rsid w:val="00E7777D"/>
    <w:rsid w:val="00F2119C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EF1F"/>
  <w15:chartTrackingRefBased/>
  <w15:docId w15:val="{831BB9DE-D6A5-4A7B-B45A-8C5B9775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6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E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EF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4655F"/>
  </w:style>
  <w:style w:type="character" w:customStyle="1" w:styleId="Nagwek1Znak">
    <w:name w:val="Nagłówek 1 Znak"/>
    <w:basedOn w:val="Domylnaczcionkaakapitu"/>
    <w:link w:val="Nagwek1"/>
    <w:uiPriority w:val="9"/>
    <w:rsid w:val="00C66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6BF1-C1A3-4766-82FC-F867BB7B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Łukasz Kocela</cp:lastModifiedBy>
  <cp:revision>2</cp:revision>
  <cp:lastPrinted>2022-09-12T12:43:00Z</cp:lastPrinted>
  <dcterms:created xsi:type="dcterms:W3CDTF">2022-09-13T06:37:00Z</dcterms:created>
  <dcterms:modified xsi:type="dcterms:W3CDTF">2022-09-13T06:37:00Z</dcterms:modified>
</cp:coreProperties>
</file>